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D6C70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A17679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gramStart"/>
      <w:r w:rsidR="00A17679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  <w:proofErr w:type="gramEnd"/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070B">
        <w:rPr>
          <w:rFonts w:ascii="Times New Roman" w:hAnsi="Times New Roman" w:cs="Times New Roman"/>
          <w:b/>
          <w:sz w:val="28"/>
          <w:szCs w:val="28"/>
        </w:rPr>
        <w:t xml:space="preserve"> за 9 месяцев</w:t>
      </w:r>
      <w:r w:rsidR="0094484F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F61A7A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месяцев</w:t>
            </w:r>
            <w:r w:rsidR="00944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2024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F7070B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9628AF" w:rsidRPr="00F21259" w:rsidRDefault="00037015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28AF" w:rsidRPr="00F21259" w:rsidRDefault="00FD6C70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07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F7070B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F7070B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F7070B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8E2509" w:rsidRPr="00F21259" w:rsidRDefault="008E250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D75F37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D75F37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9628AF" w:rsidRPr="00F21259" w:rsidRDefault="00F7070B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обрыв линии электропроводки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-постановка на учет в качестве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нуждающегося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015">
              <w:rPr>
                <w:rFonts w:ascii="Times New Roman" w:hAnsi="Times New Roman" w:cs="Times New Roman"/>
                <w:sz w:val="28"/>
                <w:szCs w:val="28"/>
              </w:rPr>
              <w:t xml:space="preserve"> об оказании помощи по обследованию квартиры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FC744F" w:rsidRPr="00F21259" w:rsidRDefault="00A17679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-скашивание территории от сорной растительности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94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F7070B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037015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6315" w:rsidRDefault="00866315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B749BB" w:rsidP="0086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D75F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948AB" w:rsidRPr="00866315" w:rsidRDefault="004948AB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15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978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50C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03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2C64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1F70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ABB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3E9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509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84F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679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2F1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6CA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095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19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5F37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8BE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A7A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70B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C70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6C31D-927C-440F-821A-758652A5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11</cp:revision>
  <cp:lastPrinted>2016-12-23T06:32:00Z</cp:lastPrinted>
  <dcterms:created xsi:type="dcterms:W3CDTF">2024-07-04T08:30:00Z</dcterms:created>
  <dcterms:modified xsi:type="dcterms:W3CDTF">2024-10-16T12:52:00Z</dcterms:modified>
</cp:coreProperties>
</file>