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D82660" w:rsidTr="003D035D">
        <w:trPr>
          <w:trHeight w:val="1268"/>
        </w:trPr>
        <w:tc>
          <w:tcPr>
            <w:tcW w:w="3828" w:type="dxa"/>
          </w:tcPr>
          <w:p w:rsidR="00D82660" w:rsidRDefault="00D82660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Республикэм</w:t>
            </w:r>
            <w:proofErr w:type="spellEnd"/>
          </w:p>
          <w:p w:rsidR="00D82660" w:rsidRDefault="00D82660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щыщ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районым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хыхьэ</w:t>
            </w:r>
            <w:proofErr w:type="spellEnd"/>
          </w:p>
          <w:p w:rsidR="00D82660" w:rsidRDefault="005D7B1D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Интернациональнэ</w:t>
            </w:r>
            <w:proofErr w:type="spellEnd"/>
            <w:r w:rsidR="00D8266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82660">
              <w:rPr>
                <w:b/>
                <w:sz w:val="20"/>
                <w:szCs w:val="20"/>
              </w:rPr>
              <w:t>къуажэм</w:t>
            </w:r>
            <w:proofErr w:type="spellEnd"/>
            <w:r w:rsidR="00D8266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82660">
              <w:rPr>
                <w:b/>
                <w:sz w:val="20"/>
                <w:szCs w:val="20"/>
              </w:rPr>
              <w:t>админстрацэм</w:t>
            </w:r>
            <w:proofErr w:type="spellEnd"/>
            <w:r w:rsidR="00D82660">
              <w:rPr>
                <w:b/>
                <w:sz w:val="20"/>
                <w:szCs w:val="20"/>
              </w:rPr>
              <w:t xml:space="preserve"> и </w:t>
            </w:r>
            <w:proofErr w:type="gramStart"/>
            <w:r w:rsidR="00D82660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="00D82660">
              <w:rPr>
                <w:b/>
                <w:sz w:val="20"/>
                <w:szCs w:val="20"/>
              </w:rPr>
              <w:t>этащхьэ</w:t>
            </w:r>
            <w:proofErr w:type="spellEnd"/>
          </w:p>
          <w:p w:rsidR="00D82660" w:rsidRDefault="00D82660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D82660" w:rsidRDefault="00D82660" w:rsidP="003D035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82660" w:rsidRDefault="00D82660" w:rsidP="003D035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77EF">
              <w:rPr>
                <w:rFonts w:eastAsia="Calibri"/>
                <w:b/>
                <w:sz w:val="20"/>
                <w:szCs w:val="20"/>
              </w:rPr>
              <w:object w:dxaOrig="1275" w:dyaOrig="1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805796569" r:id="rId8"/>
              </w:object>
            </w:r>
          </w:p>
        </w:tc>
        <w:tc>
          <w:tcPr>
            <w:tcW w:w="3827" w:type="dxa"/>
            <w:hideMark/>
          </w:tcPr>
          <w:p w:rsidR="00D82660" w:rsidRDefault="00D82660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Къабарты-Малкъар Республиканы</w:t>
            </w:r>
          </w:p>
          <w:p w:rsidR="00D82660" w:rsidRDefault="00D82660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D7B1D">
              <w:rPr>
                <w:b/>
                <w:sz w:val="20"/>
                <w:szCs w:val="20"/>
              </w:rPr>
              <w:t>Интернациональное</w:t>
            </w:r>
            <w:proofErr w:type="gramEnd"/>
          </w:p>
          <w:p w:rsidR="00D82660" w:rsidRDefault="00D82660" w:rsidP="003D03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элини мекхеме</w:t>
            </w:r>
          </w:p>
          <w:p w:rsidR="00D82660" w:rsidRDefault="00D82660" w:rsidP="003D035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администрациясыны башчысы</w:t>
            </w:r>
          </w:p>
        </w:tc>
      </w:tr>
    </w:tbl>
    <w:p w:rsidR="00D82660" w:rsidRDefault="00D82660" w:rsidP="00D82660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«МЕСТНАЯ АДМИНИСТРАЦИЯ СЕЛЬСКОГО ПОСЕЛЕНИЯ </w:t>
      </w:r>
      <w:proofErr w:type="gramStart"/>
      <w:r w:rsidR="005D7B1D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 w:val="0"/>
          <w:sz w:val="24"/>
          <w:szCs w:val="24"/>
        </w:rPr>
        <w:t>ТЕРСКОГО МУНИЦИПАЛЬНОГО РАЙОНА  КАБАРДИНО-БАЛКАРСКОЙ РЕСПУБЛИКИ</w:t>
      </w:r>
    </w:p>
    <w:p w:rsidR="00D82660" w:rsidRDefault="00376AC9" w:rsidP="00D82660">
      <w:pPr>
        <w:rPr>
          <w:sz w:val="20"/>
          <w:szCs w:val="20"/>
        </w:rPr>
      </w:pPr>
      <w:r w:rsidRPr="00376AC9">
        <w:pict>
          <v:line id="_x0000_s1026" style="position:absolute;z-index:251657216" from="-6.95pt,6.65pt" to="461.65pt,6.65pt" o:allowincell="f"/>
        </w:pict>
      </w:r>
      <w:r w:rsidRPr="00376AC9">
        <w:pict>
          <v:line id="_x0000_s1027" style="position:absolute;z-index:251658240" from="-6.95pt,8.65pt" to="461.65pt,8.65pt" o:allowincell="f"/>
        </w:pict>
      </w:r>
      <w:r w:rsidR="00D82660">
        <w:t xml:space="preserve">   </w:t>
      </w:r>
    </w:p>
    <w:p w:rsidR="00D82660" w:rsidRDefault="005D7B1D" w:rsidP="00D82660">
      <w:pPr>
        <w:ind w:right="-10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361206  КБР, Терский район, п. </w:t>
      </w:r>
      <w:proofErr w:type="gramStart"/>
      <w:r>
        <w:rPr>
          <w:b/>
          <w:bCs/>
          <w:sz w:val="20"/>
          <w:szCs w:val="20"/>
        </w:rPr>
        <w:t>Интернациональное</w:t>
      </w:r>
      <w:proofErr w:type="gramEnd"/>
      <w:r>
        <w:rPr>
          <w:b/>
          <w:bCs/>
          <w:sz w:val="20"/>
          <w:szCs w:val="20"/>
        </w:rPr>
        <w:t>, ул. Парковая, 1</w:t>
      </w:r>
      <w:r w:rsidR="00D82660">
        <w:rPr>
          <w:b/>
          <w:bCs/>
          <w:sz w:val="20"/>
          <w:szCs w:val="20"/>
        </w:rPr>
        <w:t xml:space="preserve">. Тел. </w:t>
      </w:r>
      <w:r>
        <w:rPr>
          <w:b/>
          <w:bCs/>
          <w:sz w:val="20"/>
          <w:szCs w:val="20"/>
        </w:rPr>
        <w:t>8(86632)  44-1-05</w:t>
      </w:r>
    </w:p>
    <w:p w:rsidR="00D82660" w:rsidRDefault="00F212A6" w:rsidP="00DF2E75">
      <w:pPr>
        <w:jc w:val="right"/>
        <w:rPr>
          <w:b/>
        </w:rPr>
      </w:pPr>
      <w:r>
        <w:rPr>
          <w:b/>
        </w:rPr>
        <w:t xml:space="preserve"> </w:t>
      </w:r>
    </w:p>
    <w:p w:rsidR="00D82660" w:rsidRPr="002C20CA" w:rsidRDefault="00F212A6" w:rsidP="00D82660">
      <w:r w:rsidRPr="002C20CA">
        <w:t xml:space="preserve"> «9» апреля </w:t>
      </w:r>
      <w:r w:rsidR="00DF2E75" w:rsidRPr="002C20CA">
        <w:t>2025</w:t>
      </w:r>
      <w:r w:rsidR="00D82660" w:rsidRPr="002C20CA">
        <w:t xml:space="preserve"> г.</w:t>
      </w:r>
      <w:r w:rsidR="00D82660" w:rsidRPr="002C20CA">
        <w:tab/>
        <w:t xml:space="preserve">         </w:t>
      </w:r>
      <w:r w:rsidR="00D82660" w:rsidRPr="002C20CA">
        <w:tab/>
        <w:t xml:space="preserve">                       </w:t>
      </w:r>
      <w:r w:rsidR="005D7B1D" w:rsidRPr="002C20CA">
        <w:t xml:space="preserve">                         </w:t>
      </w:r>
      <w:r w:rsidR="002C20CA">
        <w:t xml:space="preserve">        </w:t>
      </w:r>
      <w:r w:rsidR="00D82660" w:rsidRPr="002C20CA">
        <w:t xml:space="preserve">  с.п. </w:t>
      </w:r>
      <w:r w:rsidR="005D7B1D" w:rsidRPr="002C20CA">
        <w:t>Интернациональное</w:t>
      </w:r>
      <w:r w:rsidR="00D82660" w:rsidRPr="002C20CA">
        <w:t xml:space="preserve">                                              </w:t>
      </w:r>
    </w:p>
    <w:p w:rsidR="00D82660" w:rsidRDefault="00D82660" w:rsidP="00D82660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D82660" w:rsidRDefault="00D82660" w:rsidP="00D82660">
      <w:pPr>
        <w:jc w:val="center"/>
        <w:outlineLvl w:val="0"/>
        <w:rPr>
          <w:b/>
          <w:sz w:val="32"/>
          <w:szCs w:val="32"/>
        </w:rPr>
      </w:pPr>
    </w:p>
    <w:p w:rsidR="00D82660" w:rsidRPr="002A64D7" w:rsidRDefault="00DF2E75" w:rsidP="00D82660">
      <w:pPr>
        <w:jc w:val="center"/>
        <w:outlineLvl w:val="0"/>
        <w:rPr>
          <w:b/>
        </w:rPr>
      </w:pPr>
      <w:r>
        <w:rPr>
          <w:b/>
        </w:rPr>
        <w:t xml:space="preserve">ПОСТАНОВЛЕНИЕ № </w:t>
      </w:r>
      <w:r w:rsidR="00F212A6">
        <w:rPr>
          <w:b/>
        </w:rPr>
        <w:t>20-п</w:t>
      </w:r>
    </w:p>
    <w:p w:rsidR="00D82660" w:rsidRPr="002A64D7" w:rsidRDefault="00D82660" w:rsidP="00D82660">
      <w:pPr>
        <w:jc w:val="center"/>
        <w:outlineLvl w:val="0"/>
        <w:rPr>
          <w:b/>
        </w:rPr>
      </w:pPr>
    </w:p>
    <w:p w:rsidR="00D82660" w:rsidRPr="002A64D7" w:rsidRDefault="00D82660" w:rsidP="00D82660">
      <w:pPr>
        <w:shd w:val="clear" w:color="auto" w:fill="FFFFFF"/>
        <w:jc w:val="center"/>
        <w:rPr>
          <w:b/>
          <w:color w:val="212121"/>
          <w:lang w:eastAsia="ru-RU"/>
        </w:rPr>
      </w:pPr>
      <w:r w:rsidRPr="002A64D7">
        <w:rPr>
          <w:b/>
          <w:color w:val="212121"/>
          <w:lang w:eastAsia="ru-RU"/>
        </w:rPr>
        <w:t>«Об утверждении антинаркотической программы</w:t>
      </w:r>
    </w:p>
    <w:p w:rsidR="00D82660" w:rsidRPr="002A64D7" w:rsidRDefault="00D82660" w:rsidP="00D82660">
      <w:pPr>
        <w:shd w:val="clear" w:color="auto" w:fill="FFFFFF"/>
        <w:jc w:val="center"/>
        <w:rPr>
          <w:b/>
          <w:color w:val="212121"/>
          <w:lang w:eastAsia="ru-RU"/>
        </w:rPr>
      </w:pPr>
      <w:r w:rsidRPr="002A64D7">
        <w:rPr>
          <w:b/>
          <w:color w:val="212121"/>
          <w:lang w:eastAsia="ru-RU"/>
        </w:rPr>
        <w:t xml:space="preserve">сельского поселения </w:t>
      </w:r>
      <w:proofErr w:type="gramStart"/>
      <w:r w:rsidR="005D7B1D">
        <w:rPr>
          <w:b/>
          <w:color w:val="212121"/>
          <w:lang w:eastAsia="ru-RU"/>
        </w:rPr>
        <w:t>Интернациональное</w:t>
      </w:r>
      <w:proofErr w:type="gramEnd"/>
      <w:r w:rsidRPr="002A64D7">
        <w:rPr>
          <w:b/>
          <w:color w:val="212121"/>
          <w:lang w:eastAsia="ru-RU"/>
        </w:rPr>
        <w:t xml:space="preserve"> </w:t>
      </w:r>
      <w:r w:rsidR="005D7B1D">
        <w:rPr>
          <w:b/>
          <w:color w:val="212121"/>
          <w:lang w:eastAsia="ru-RU"/>
        </w:rPr>
        <w:t xml:space="preserve">Терского муниципального района КБР </w:t>
      </w:r>
      <w:r w:rsidR="00DF2E75">
        <w:rPr>
          <w:b/>
          <w:color w:val="212121"/>
          <w:lang w:eastAsia="ru-RU"/>
        </w:rPr>
        <w:t>на 2025-2027</w:t>
      </w:r>
      <w:r w:rsidRPr="002A64D7">
        <w:rPr>
          <w:b/>
          <w:color w:val="212121"/>
          <w:lang w:eastAsia="ru-RU"/>
        </w:rPr>
        <w:t>годы»</w:t>
      </w:r>
    </w:p>
    <w:p w:rsidR="00D82660" w:rsidRPr="002A64D7" w:rsidRDefault="00D82660" w:rsidP="00D82660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2A64D7">
      <w:pPr>
        <w:shd w:val="clear" w:color="auto" w:fill="FFFFFF"/>
        <w:jc w:val="both"/>
        <w:rPr>
          <w:bCs/>
          <w:lang w:eastAsia="ru-RU"/>
        </w:rPr>
      </w:pPr>
      <w:r w:rsidRPr="002A64D7">
        <w:rPr>
          <w:color w:val="212121"/>
          <w:lang w:eastAsia="ru-RU"/>
        </w:rPr>
        <w:t xml:space="preserve">   </w:t>
      </w:r>
      <w:r w:rsidRPr="002A64D7">
        <w:rPr>
          <w:color w:val="212121"/>
          <w:lang w:eastAsia="ru-RU"/>
        </w:rPr>
        <w:tab/>
        <w:t>В целях минимизации угрозы распространения наркомании, руководствуясь Федеральным законом от 08.01.1998 № 3-ФЗ «О психотропных веществах» (с изменениями и дополнениями), Указам Президента Российской Федерации  от 2</w:t>
      </w:r>
      <w:r w:rsidR="002A64D7" w:rsidRPr="002A64D7">
        <w:rPr>
          <w:color w:val="212121"/>
          <w:lang w:eastAsia="ru-RU"/>
        </w:rPr>
        <w:t xml:space="preserve">3.11.2020 </w:t>
      </w:r>
      <w:r w:rsidRPr="002A64D7">
        <w:rPr>
          <w:color w:val="212121"/>
          <w:lang w:eastAsia="ru-RU"/>
        </w:rPr>
        <w:t xml:space="preserve"> № 733  «Об утверждении Стратегии государственной антинаркотической политики Российской Федерации до 2030 года», </w:t>
      </w:r>
      <w:r w:rsidR="00F212A6">
        <w:rPr>
          <w:color w:val="212121"/>
          <w:lang w:eastAsia="ru-RU"/>
        </w:rPr>
        <w:t xml:space="preserve">местная </w:t>
      </w:r>
      <w:r w:rsidRPr="002A64D7">
        <w:rPr>
          <w:bCs/>
          <w:lang w:eastAsia="ru-RU"/>
        </w:rPr>
        <w:t xml:space="preserve">администрация   сельского поселения </w:t>
      </w:r>
      <w:proofErr w:type="gramStart"/>
      <w:r w:rsidR="005D7B1D">
        <w:rPr>
          <w:bCs/>
          <w:lang w:eastAsia="ru-RU"/>
        </w:rPr>
        <w:t>Интернациональное</w:t>
      </w:r>
      <w:proofErr w:type="gramEnd"/>
      <w:r w:rsidRPr="002A64D7">
        <w:rPr>
          <w:bCs/>
          <w:lang w:eastAsia="ru-RU"/>
        </w:rPr>
        <w:t xml:space="preserve"> </w:t>
      </w:r>
      <w:r w:rsidR="005D7B1D">
        <w:rPr>
          <w:bCs/>
          <w:lang w:eastAsia="ru-RU"/>
        </w:rPr>
        <w:t xml:space="preserve"> Терс</w:t>
      </w:r>
      <w:r w:rsidR="00F212A6">
        <w:rPr>
          <w:bCs/>
          <w:lang w:eastAsia="ru-RU"/>
        </w:rPr>
        <w:t>кого муниципального района КБР, постановляет</w:t>
      </w:r>
      <w:r w:rsidRPr="002A64D7">
        <w:rPr>
          <w:b/>
          <w:bCs/>
          <w:lang w:eastAsia="ru-RU"/>
        </w:rPr>
        <w:t>:</w:t>
      </w:r>
    </w:p>
    <w:p w:rsidR="00D82660" w:rsidRPr="002A64D7" w:rsidRDefault="00D82660" w:rsidP="002A64D7">
      <w:pPr>
        <w:shd w:val="clear" w:color="auto" w:fill="FFFFFF"/>
        <w:spacing w:line="276" w:lineRule="auto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1.Утвердить «Антинаркотическую  программу сельского поселения </w:t>
      </w:r>
      <w:proofErr w:type="gramStart"/>
      <w:r w:rsidR="005D7B1D">
        <w:rPr>
          <w:color w:val="212121"/>
          <w:lang w:eastAsia="ru-RU"/>
        </w:rPr>
        <w:t>Интернациональное</w:t>
      </w:r>
      <w:proofErr w:type="gramEnd"/>
      <w:r w:rsidR="00DF2E75">
        <w:rPr>
          <w:color w:val="212121"/>
          <w:lang w:eastAsia="ru-RU"/>
        </w:rPr>
        <w:t xml:space="preserve"> на 2025-2027</w:t>
      </w:r>
      <w:r w:rsidRPr="002A64D7">
        <w:rPr>
          <w:color w:val="212121"/>
          <w:lang w:eastAsia="ru-RU"/>
        </w:rPr>
        <w:t xml:space="preserve"> годы» согласно приложению;</w:t>
      </w:r>
    </w:p>
    <w:p w:rsidR="00D82660" w:rsidRPr="00F212A6" w:rsidRDefault="00D82660" w:rsidP="002A64D7">
      <w:pPr>
        <w:widowControl w:val="0"/>
        <w:autoSpaceDE w:val="0"/>
        <w:spacing w:line="276" w:lineRule="auto"/>
        <w:jc w:val="both"/>
      </w:pPr>
      <w:r w:rsidRPr="002A64D7">
        <w:t xml:space="preserve">2.Настоящее постановление опубликовать на официальном сайте администрации сельского поселения </w:t>
      </w:r>
      <w:r w:rsidR="005D7B1D">
        <w:t>Интернациональное</w:t>
      </w:r>
      <w:r w:rsidRPr="002A64D7">
        <w:t xml:space="preserve"> в сети Интернет</w:t>
      </w:r>
      <w:r w:rsidR="00F212A6">
        <w:t xml:space="preserve">  </w:t>
      </w:r>
      <w:hyperlink r:id="rId9" w:history="1">
        <w:r w:rsidR="00F212A6" w:rsidRPr="00F212A6">
          <w:rPr>
            <w:rStyle w:val="a5"/>
            <w:color w:val="000000" w:themeColor="text1"/>
            <w:u w:val="none"/>
          </w:rPr>
          <w:t>http://adm-</w:t>
        </w:r>
        <w:proofErr w:type="spellStart"/>
        <w:r w:rsidR="00F212A6" w:rsidRPr="00F212A6">
          <w:rPr>
            <w:rStyle w:val="a5"/>
            <w:color w:val="000000" w:themeColor="text1"/>
            <w:u w:val="none"/>
            <w:lang w:val="en-US"/>
          </w:rPr>
          <w:t>internacionalnoe</w:t>
        </w:r>
        <w:proofErr w:type="spellEnd"/>
        <w:r w:rsidR="00F212A6" w:rsidRPr="00F212A6">
          <w:rPr>
            <w:rStyle w:val="a5"/>
            <w:color w:val="000000" w:themeColor="text1"/>
            <w:u w:val="none"/>
          </w:rPr>
          <w:t>.</w:t>
        </w:r>
        <w:proofErr w:type="spellStart"/>
        <w:r w:rsidR="00F212A6" w:rsidRPr="00F212A6">
          <w:rPr>
            <w:rStyle w:val="a5"/>
            <w:color w:val="000000" w:themeColor="text1"/>
            <w:u w:val="none"/>
          </w:rPr>
          <w:t>ru</w:t>
        </w:r>
        <w:proofErr w:type="spellEnd"/>
        <w:r w:rsidR="00F212A6" w:rsidRPr="00F212A6">
          <w:rPr>
            <w:rStyle w:val="a5"/>
            <w:color w:val="000000" w:themeColor="text1"/>
            <w:u w:val="none"/>
          </w:rPr>
          <w:t>/</w:t>
        </w:r>
      </w:hyperlink>
      <w:r w:rsidRPr="00F212A6">
        <w:t>;</w:t>
      </w:r>
    </w:p>
    <w:p w:rsidR="00D82660" w:rsidRPr="002A64D7" w:rsidRDefault="00D82660" w:rsidP="002A64D7">
      <w:pPr>
        <w:autoSpaceDE w:val="0"/>
        <w:spacing w:line="276" w:lineRule="auto"/>
        <w:jc w:val="both"/>
      </w:pPr>
      <w:r w:rsidRPr="002A64D7">
        <w:t>3.</w:t>
      </w:r>
      <w:proofErr w:type="gramStart"/>
      <w:r w:rsidRPr="002A64D7">
        <w:t>Контроль за</w:t>
      </w:r>
      <w:proofErr w:type="gramEnd"/>
      <w:r w:rsidRPr="002A64D7">
        <w:t xml:space="preserve"> исполнением настоящего постановления оставляю за собой;</w:t>
      </w:r>
    </w:p>
    <w:p w:rsidR="00D82660" w:rsidRPr="002A64D7" w:rsidRDefault="00D82660" w:rsidP="002A64D7">
      <w:pPr>
        <w:autoSpaceDE w:val="0"/>
        <w:spacing w:line="276" w:lineRule="auto"/>
        <w:jc w:val="both"/>
      </w:pPr>
      <w:r w:rsidRPr="002A64D7">
        <w:t>4.Постановление вступает в законную силу после его официального обнародования.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2A64D7" w:rsidRDefault="002A64D7" w:rsidP="00D82660">
      <w:pPr>
        <w:shd w:val="clear" w:color="auto" w:fill="FFFFFF"/>
        <w:jc w:val="both"/>
        <w:rPr>
          <w:color w:val="212121"/>
          <w:lang w:eastAsia="ru-RU"/>
        </w:rPr>
      </w:pPr>
    </w:p>
    <w:p w:rsidR="002A64D7" w:rsidRPr="002A64D7" w:rsidRDefault="002A64D7" w:rsidP="00D82660">
      <w:pPr>
        <w:shd w:val="clear" w:color="auto" w:fill="FFFFFF"/>
        <w:jc w:val="both"/>
        <w:rPr>
          <w:color w:val="212121"/>
          <w:lang w:eastAsia="ru-RU"/>
        </w:rPr>
      </w:pPr>
    </w:p>
    <w:p w:rsidR="00D82660" w:rsidRPr="002A64D7" w:rsidRDefault="00D82660" w:rsidP="00D826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64D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A64D7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8B275D" w:rsidRDefault="002A64D7" w:rsidP="00D826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660" w:rsidRPr="002A64D7">
        <w:rPr>
          <w:rFonts w:ascii="Times New Roman" w:hAnsi="Times New Roman" w:cs="Times New Roman"/>
          <w:sz w:val="24"/>
          <w:szCs w:val="24"/>
        </w:rPr>
        <w:t>с.п.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B1D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D82660" w:rsidRPr="002A6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660" w:rsidRPr="002A64D7" w:rsidRDefault="008B275D" w:rsidP="00D826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 муниципального</w:t>
      </w:r>
      <w:r w:rsidR="00D82660" w:rsidRPr="002A6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 КБР</w:t>
      </w:r>
      <w:r w:rsidR="00D82660" w:rsidRPr="002A64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2A6">
        <w:rPr>
          <w:rFonts w:ascii="Times New Roman" w:hAnsi="Times New Roman" w:cs="Times New Roman"/>
          <w:sz w:val="24"/>
          <w:szCs w:val="24"/>
        </w:rPr>
        <w:t xml:space="preserve">     </w:t>
      </w:r>
      <w:r w:rsidR="005D7B1D">
        <w:rPr>
          <w:rFonts w:ascii="Times New Roman" w:hAnsi="Times New Roman" w:cs="Times New Roman"/>
          <w:sz w:val="24"/>
          <w:szCs w:val="24"/>
        </w:rPr>
        <w:t xml:space="preserve">  В.П. </w:t>
      </w:r>
      <w:proofErr w:type="spellStart"/>
      <w:r w:rsidR="005D7B1D">
        <w:rPr>
          <w:rFonts w:ascii="Times New Roman" w:hAnsi="Times New Roman" w:cs="Times New Roman"/>
          <w:sz w:val="24"/>
          <w:szCs w:val="24"/>
        </w:rPr>
        <w:t>Ханиев</w:t>
      </w:r>
      <w:proofErr w:type="spellEnd"/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shd w:val="clear" w:color="auto" w:fill="FFFFFF"/>
        <w:jc w:val="right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D82660" w:rsidRPr="002A64D7" w:rsidRDefault="00D82660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2A64D7" w:rsidRDefault="002A64D7" w:rsidP="00D82660">
      <w:pPr>
        <w:shd w:val="clear" w:color="auto" w:fill="FFFFFF"/>
        <w:jc w:val="right"/>
        <w:rPr>
          <w:color w:val="212121"/>
          <w:lang w:eastAsia="ru-RU"/>
        </w:rPr>
      </w:pPr>
    </w:p>
    <w:p w:rsidR="00D82660" w:rsidRPr="002C20CA" w:rsidRDefault="00D82660" w:rsidP="002C20CA">
      <w:pPr>
        <w:shd w:val="clear" w:color="auto" w:fill="FFFFFF"/>
        <w:jc w:val="right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  <w:r w:rsidRPr="002A64D7">
        <w:t>УТВЕРЖДЕНА</w:t>
      </w:r>
    </w:p>
    <w:p w:rsidR="00D82660" w:rsidRPr="002A64D7" w:rsidRDefault="00F212A6" w:rsidP="00D8266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2660" w:rsidRPr="002A64D7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местной</w:t>
      </w:r>
      <w:r w:rsidR="00D82660" w:rsidRPr="002A64D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D82660" w:rsidRDefault="00D82660" w:rsidP="00D8266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A6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сельского поселения </w:t>
      </w:r>
      <w:proofErr w:type="gramStart"/>
      <w:r w:rsidR="005D7B1D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</w:p>
    <w:p w:rsidR="005D7B1D" w:rsidRPr="002A64D7" w:rsidRDefault="005D7B1D" w:rsidP="00D8266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D82660" w:rsidRPr="002A64D7" w:rsidRDefault="002A64D7" w:rsidP="00D8266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A64D7">
        <w:rPr>
          <w:rFonts w:ascii="Times New Roman" w:hAnsi="Times New Roman" w:cs="Times New Roman"/>
          <w:sz w:val="24"/>
          <w:szCs w:val="24"/>
        </w:rPr>
        <w:t xml:space="preserve">от </w:t>
      </w:r>
      <w:r w:rsidR="00E46C26">
        <w:rPr>
          <w:rFonts w:ascii="Times New Roman" w:hAnsi="Times New Roman" w:cs="Times New Roman"/>
          <w:sz w:val="24"/>
          <w:szCs w:val="24"/>
        </w:rPr>
        <w:t xml:space="preserve"> </w:t>
      </w:r>
      <w:r w:rsidR="00F212A6">
        <w:rPr>
          <w:rFonts w:ascii="Times New Roman" w:hAnsi="Times New Roman" w:cs="Times New Roman"/>
          <w:sz w:val="24"/>
          <w:szCs w:val="24"/>
        </w:rPr>
        <w:t>09.04.</w:t>
      </w:r>
      <w:r w:rsidR="00DF2E75">
        <w:rPr>
          <w:rFonts w:ascii="Times New Roman" w:hAnsi="Times New Roman" w:cs="Times New Roman"/>
          <w:sz w:val="24"/>
          <w:szCs w:val="24"/>
        </w:rPr>
        <w:t>2025</w:t>
      </w:r>
      <w:r w:rsidR="00D82660" w:rsidRPr="002A64D7">
        <w:rPr>
          <w:rFonts w:ascii="Times New Roman" w:hAnsi="Times New Roman" w:cs="Times New Roman"/>
          <w:sz w:val="24"/>
          <w:szCs w:val="24"/>
        </w:rPr>
        <w:t xml:space="preserve">  №</w:t>
      </w:r>
      <w:r w:rsidR="00F212A6">
        <w:rPr>
          <w:rFonts w:ascii="Times New Roman" w:hAnsi="Times New Roman" w:cs="Times New Roman"/>
          <w:sz w:val="24"/>
          <w:szCs w:val="24"/>
        </w:rPr>
        <w:t xml:space="preserve"> 20-п</w:t>
      </w:r>
    </w:p>
    <w:p w:rsidR="00D82660" w:rsidRPr="002A64D7" w:rsidRDefault="00D82660" w:rsidP="00D82660">
      <w:pPr>
        <w:shd w:val="clear" w:color="auto" w:fill="FFFFFF"/>
        <w:jc w:val="right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Антинаркотическая программа</w:t>
      </w:r>
    </w:p>
    <w:p w:rsidR="002A64D7" w:rsidRDefault="00D82660" w:rsidP="00D82660">
      <w:pPr>
        <w:shd w:val="clear" w:color="auto" w:fill="FFFFFF"/>
        <w:jc w:val="center"/>
        <w:rPr>
          <w:b/>
          <w:bCs/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 xml:space="preserve">сельского поселения </w:t>
      </w:r>
      <w:proofErr w:type="gramStart"/>
      <w:r w:rsidR="005D7B1D">
        <w:rPr>
          <w:b/>
          <w:bCs/>
          <w:color w:val="212121"/>
          <w:lang w:eastAsia="ru-RU"/>
        </w:rPr>
        <w:t>Интернациональное</w:t>
      </w:r>
      <w:proofErr w:type="gramEnd"/>
      <w:r w:rsidRPr="002A64D7">
        <w:rPr>
          <w:b/>
          <w:bCs/>
          <w:color w:val="212121"/>
          <w:lang w:eastAsia="ru-RU"/>
        </w:rPr>
        <w:t xml:space="preserve"> Терского муниципального района</w:t>
      </w:r>
    </w:p>
    <w:p w:rsidR="00D82660" w:rsidRPr="002A64D7" w:rsidRDefault="00D82660" w:rsidP="00D82660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 xml:space="preserve"> </w:t>
      </w:r>
      <w:r w:rsidR="00DF2E75">
        <w:rPr>
          <w:b/>
          <w:color w:val="212121"/>
          <w:lang w:eastAsia="ru-RU"/>
        </w:rPr>
        <w:t>на 2025-2027</w:t>
      </w:r>
      <w:r w:rsidRPr="002A64D7">
        <w:rPr>
          <w:b/>
          <w:color w:val="212121"/>
          <w:lang w:eastAsia="ru-RU"/>
        </w:rPr>
        <w:t xml:space="preserve"> годы</w:t>
      </w:r>
    </w:p>
    <w:p w:rsidR="00D82660" w:rsidRPr="002A64D7" w:rsidRDefault="00D82660" w:rsidP="00D82660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8"/>
        <w:gridCol w:w="6946"/>
      </w:tblGrid>
      <w:tr w:rsidR="00D82660" w:rsidRPr="002A64D7" w:rsidTr="008B3C46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8B3C46">
            <w:pPr>
              <w:jc w:val="center"/>
              <w:rPr>
                <w:lang w:eastAsia="ru-RU"/>
              </w:rPr>
            </w:pPr>
            <w:r w:rsidRPr="002A64D7">
              <w:rPr>
                <w:lang w:eastAsia="ru-RU"/>
              </w:rPr>
              <w:t>Наименование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D82660">
            <w:pPr>
              <w:jc w:val="both"/>
              <w:rPr>
                <w:lang w:eastAsia="ru-RU"/>
              </w:rPr>
            </w:pPr>
            <w:r w:rsidRPr="002A64D7">
              <w:rPr>
                <w:lang w:eastAsia="ru-RU"/>
              </w:rPr>
              <w:t xml:space="preserve">Антинаркотическая программа сельского поселения </w:t>
            </w:r>
            <w:proofErr w:type="gramStart"/>
            <w:r w:rsidR="005D7B1D">
              <w:rPr>
                <w:lang w:eastAsia="ru-RU"/>
              </w:rPr>
              <w:t>Интернациональное</w:t>
            </w:r>
            <w:proofErr w:type="gramEnd"/>
            <w:r w:rsidRPr="002A64D7">
              <w:rPr>
                <w:lang w:eastAsia="ru-RU"/>
              </w:rPr>
              <w:t xml:space="preserve"> Терско</w:t>
            </w:r>
            <w:r w:rsidR="00DF2E75">
              <w:rPr>
                <w:lang w:eastAsia="ru-RU"/>
              </w:rPr>
              <w:t>го муниципального района на 2025-2027</w:t>
            </w:r>
            <w:r w:rsidRPr="002A64D7">
              <w:rPr>
                <w:lang w:eastAsia="ru-RU"/>
              </w:rPr>
              <w:t xml:space="preserve"> годы.</w:t>
            </w:r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Основание для разработки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программы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2A64D7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-</w:t>
            </w:r>
            <w:r w:rsidR="008B3C46" w:rsidRPr="002A64D7">
              <w:rPr>
                <w:color w:val="1E1E1E"/>
                <w:shd w:val="clear" w:color="auto" w:fill="FFFFFF"/>
                <w:lang w:eastAsia="ru-RU"/>
              </w:rPr>
              <w:t xml:space="preserve"> </w:t>
            </w:r>
            <w:r w:rsidRPr="002A64D7">
              <w:rPr>
                <w:color w:val="1E1E1E"/>
                <w:shd w:val="clear" w:color="auto" w:fill="FFFFFF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23.11.2020  № 773 «Об утверждении Стратегии государственной антинаркотической политики Российской Федерации в период до 2030 года»</w:t>
            </w:r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Заказчик программы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lang w:eastAsia="ru-RU"/>
              </w:rPr>
              <w:t xml:space="preserve">Администрация сельского поселения </w:t>
            </w:r>
            <w:proofErr w:type="gramStart"/>
            <w:r w:rsidR="005D7B1D">
              <w:rPr>
                <w:lang w:eastAsia="ru-RU"/>
              </w:rPr>
              <w:t>Интернациональное</w:t>
            </w:r>
            <w:proofErr w:type="gramEnd"/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Разработчик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lang w:eastAsia="ru-RU"/>
              </w:rPr>
              <w:t xml:space="preserve">Администрация сельского поселения </w:t>
            </w:r>
            <w:proofErr w:type="gramStart"/>
            <w:r w:rsidR="005D7B1D">
              <w:rPr>
                <w:lang w:eastAsia="ru-RU"/>
              </w:rPr>
              <w:t>Интернациональное</w:t>
            </w:r>
            <w:proofErr w:type="gramEnd"/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Исполнители: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1.</w:t>
            </w:r>
            <w:r w:rsidRPr="002A64D7">
              <w:rPr>
                <w:lang w:eastAsia="ru-RU"/>
              </w:rPr>
              <w:t xml:space="preserve"> Администрация сельского поселения </w:t>
            </w:r>
            <w:proofErr w:type="gramStart"/>
            <w:r w:rsidR="005D7B1D">
              <w:rPr>
                <w:lang w:eastAsia="ru-RU"/>
              </w:rPr>
              <w:t>Интернациональное</w:t>
            </w:r>
            <w:proofErr w:type="gramEnd"/>
            <w:r w:rsidRPr="002A64D7">
              <w:rPr>
                <w:color w:val="1E1E1E"/>
                <w:shd w:val="clear" w:color="auto" w:fill="FFFFFF"/>
                <w:lang w:eastAsia="ru-RU"/>
              </w:rPr>
              <w:t>;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2.Участковый уполномоченный полиции (по согласованию);</w:t>
            </w:r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Цель и задачи программы: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Цель: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-противодействие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Задачи: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-организация системы профилактики наркомании в муниципальном образовании;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-организация информационно-пропагандистского обеспечения профилактики наркомании в поселении;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 xml:space="preserve">- совершенствование нормативно - правовой базы сельского поселения </w:t>
            </w:r>
            <w:r w:rsidR="005D7B1D">
              <w:rPr>
                <w:color w:val="1E1E1E"/>
                <w:shd w:val="clear" w:color="auto" w:fill="FFFFFF"/>
                <w:lang w:eastAsia="ru-RU"/>
              </w:rPr>
              <w:t>Интернациональное</w:t>
            </w:r>
            <w:r w:rsidRPr="002A64D7">
              <w:rPr>
                <w:color w:val="1E1E1E"/>
                <w:shd w:val="clear" w:color="auto" w:fill="FFFFFF"/>
                <w:lang w:eastAsia="ru-RU"/>
              </w:rPr>
              <w:t xml:space="preserve"> в сфере незаконного оборота наркотиков;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shd w:val="clear" w:color="auto" w:fill="FFFFFF"/>
                <w:lang w:eastAsia="ru-RU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-создание системы стимулов среди населения жизни без наркотиков</w:t>
            </w:r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Сроки  реализации программы: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lang w:eastAsia="ru-RU"/>
              </w:rPr>
              <w:t>2025-2027</w:t>
            </w:r>
            <w:r w:rsidR="00D82660" w:rsidRPr="002A64D7">
              <w:rPr>
                <w:lang w:eastAsia="ru-RU"/>
              </w:rPr>
              <w:t xml:space="preserve"> гг.</w:t>
            </w:r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Объемы и источники финансирования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r w:rsidRPr="002A64D7">
              <w:t xml:space="preserve">Бюджет сельского поселения </w:t>
            </w:r>
            <w:proofErr w:type="gramStart"/>
            <w:r w:rsidR="005D7B1D">
              <w:t>Интернациональное</w:t>
            </w:r>
            <w:proofErr w:type="gramEnd"/>
            <w:r w:rsidRPr="002A64D7">
              <w:t>:</w:t>
            </w:r>
          </w:p>
          <w:p w:rsidR="00D82660" w:rsidRPr="002A64D7" w:rsidRDefault="00DF2E75" w:rsidP="003D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5D7B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-5</w:t>
            </w:r>
            <w:r w:rsidR="00D82660" w:rsidRPr="002A64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82660" w:rsidRPr="002A64D7" w:rsidRDefault="00DF2E75" w:rsidP="003D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5D7B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г.- 7</w:t>
            </w:r>
            <w:r w:rsidR="00D82660" w:rsidRPr="002A64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82660" w:rsidRPr="002A64D7" w:rsidRDefault="00DF2E75" w:rsidP="00D8266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5D7B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- 10</w:t>
            </w:r>
            <w:r w:rsidR="00D82660" w:rsidRPr="002A64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</w:tc>
      </w:tr>
      <w:tr w:rsidR="00D82660" w:rsidRPr="002A64D7" w:rsidTr="008B3C4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Ожидаемые результаты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jc w:val="both"/>
              <w:rPr>
                <w:lang w:eastAsia="ru-RU"/>
              </w:rPr>
            </w:pPr>
            <w:r w:rsidRPr="002A64D7">
              <w:rPr>
                <w:lang w:eastAsia="ru-RU"/>
              </w:rPr>
      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      </w:r>
            <w:proofErr w:type="gramStart"/>
            <w:r w:rsidR="005D7B1D">
              <w:rPr>
                <w:lang w:eastAsia="ru-RU"/>
              </w:rPr>
              <w:t>Интернациональное</w:t>
            </w:r>
            <w:proofErr w:type="gramEnd"/>
            <w:r w:rsidRPr="002A64D7">
              <w:rPr>
                <w:lang w:eastAsia="ru-RU"/>
              </w:rPr>
              <w:t>.</w:t>
            </w:r>
          </w:p>
        </w:tc>
      </w:tr>
    </w:tbl>
    <w:p w:rsidR="00D82660" w:rsidRPr="002A64D7" w:rsidRDefault="00D82660" w:rsidP="008B3C46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lastRenderedPageBreak/>
        <w:t>  </w:t>
      </w:r>
    </w:p>
    <w:p w:rsidR="00D82660" w:rsidRPr="002A64D7" w:rsidRDefault="00D82660" w:rsidP="00D82660">
      <w:pPr>
        <w:numPr>
          <w:ilvl w:val="0"/>
          <w:numId w:val="2"/>
        </w:numPr>
        <w:shd w:val="clear" w:color="auto" w:fill="FFFFFF"/>
        <w:suppressAutoHyphens w:val="0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Характеристика программы и обоснование ее решения программно-целевыми методами</w:t>
      </w:r>
    </w:p>
    <w:p w:rsidR="00D82660" w:rsidRPr="002A64D7" w:rsidRDefault="00D82660" w:rsidP="00D82660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shd w:val="clear" w:color="auto" w:fill="FFFFFF"/>
          <w:lang w:eastAsia="ru-RU"/>
        </w:rPr>
        <w:t>     </w:t>
      </w:r>
      <w:r w:rsidR="002A64D7">
        <w:rPr>
          <w:color w:val="212121"/>
          <w:shd w:val="clear" w:color="auto" w:fill="FFFFFF"/>
          <w:lang w:eastAsia="ru-RU"/>
        </w:rPr>
        <w:tab/>
      </w:r>
      <w:proofErr w:type="gramStart"/>
      <w:r w:rsidRPr="002A64D7">
        <w:rPr>
          <w:color w:val="1E1E1E"/>
          <w:shd w:val="clear" w:color="auto" w:fill="FFFFFF"/>
          <w:lang w:eastAsia="ru-RU"/>
        </w:rPr>
        <w:t xml:space="preserve">Антинаркотическая программа сельского поселения </w:t>
      </w:r>
      <w:r w:rsidR="005D7B1D">
        <w:rPr>
          <w:color w:val="1E1E1E"/>
          <w:shd w:val="clear" w:color="auto" w:fill="FFFFFF"/>
          <w:lang w:eastAsia="ru-RU"/>
        </w:rPr>
        <w:t>Интернациональное</w:t>
      </w:r>
      <w:r w:rsidRPr="002A64D7">
        <w:rPr>
          <w:color w:val="1E1E1E"/>
          <w:shd w:val="clear" w:color="auto" w:fill="FFFFFF"/>
          <w:lang w:eastAsia="ru-RU"/>
        </w:rPr>
        <w:t xml:space="preserve"> Терского муниц</w:t>
      </w:r>
      <w:r w:rsidR="002A64D7">
        <w:rPr>
          <w:color w:val="1E1E1E"/>
          <w:shd w:val="clear" w:color="auto" w:fill="FFFFFF"/>
          <w:lang w:eastAsia="ru-RU"/>
        </w:rPr>
        <w:t xml:space="preserve">ипального района на </w:t>
      </w:r>
      <w:r w:rsidR="00DF2E75">
        <w:rPr>
          <w:color w:val="1E1E1E"/>
          <w:shd w:val="clear" w:color="auto" w:fill="FFFFFF"/>
          <w:lang w:eastAsia="ru-RU"/>
        </w:rPr>
        <w:t>2025-2027 гг</w:t>
      </w:r>
      <w:r w:rsidRPr="002A64D7">
        <w:rPr>
          <w:color w:val="1E1E1E"/>
          <w:shd w:val="clear" w:color="auto" w:fill="FFFFFF"/>
          <w:lang w:eastAsia="ru-RU"/>
        </w:rPr>
        <w:t>. разработана в соответствии с Федеральным законом от 08.01.19</w:t>
      </w:r>
      <w:r w:rsidR="002A64D7">
        <w:rPr>
          <w:color w:val="1E1E1E"/>
          <w:shd w:val="clear" w:color="auto" w:fill="FFFFFF"/>
          <w:lang w:eastAsia="ru-RU"/>
        </w:rPr>
        <w:t xml:space="preserve">98  </w:t>
      </w:r>
      <w:r w:rsidRPr="002A64D7">
        <w:rPr>
          <w:color w:val="1E1E1E"/>
          <w:shd w:val="clear" w:color="auto" w:fill="FFFFFF"/>
          <w:lang w:eastAsia="ru-RU"/>
        </w:rPr>
        <w:t>№ 3-ФЗ «О наркотических средствах и психотропных веществах», Указом президента РФ от 23.11.2020 №773 « Об утверждении Стратегии государственной антинаркотической политики Российской Федерации на период до 2030 года», и в целях активизации работы по противодействию незаконному обороту наркотических средств и психотропных веществ в</w:t>
      </w:r>
      <w:proofErr w:type="gramEnd"/>
      <w:r w:rsidRPr="002A64D7">
        <w:rPr>
          <w:color w:val="1E1E1E"/>
          <w:shd w:val="clear" w:color="auto" w:fill="FFFFFF"/>
          <w:lang w:eastAsia="ru-RU"/>
        </w:rPr>
        <w:t xml:space="preserve"> сельском поселении </w:t>
      </w:r>
      <w:proofErr w:type="gramStart"/>
      <w:r w:rsidR="005D7B1D">
        <w:rPr>
          <w:color w:val="1E1E1E"/>
          <w:shd w:val="clear" w:color="auto" w:fill="FFFFFF"/>
          <w:lang w:eastAsia="ru-RU"/>
        </w:rPr>
        <w:t>Интернациональное</w:t>
      </w:r>
      <w:proofErr w:type="gramEnd"/>
      <w:r w:rsidRPr="002A64D7">
        <w:rPr>
          <w:color w:val="1E1E1E"/>
          <w:shd w:val="clear" w:color="auto" w:fill="FFFFFF"/>
          <w:lang w:eastAsia="ru-RU"/>
        </w:rPr>
        <w:t>.</w:t>
      </w:r>
    </w:p>
    <w:p w:rsidR="00D82660" w:rsidRPr="002A64D7" w:rsidRDefault="00D82660" w:rsidP="00D82660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numPr>
          <w:ilvl w:val="0"/>
          <w:numId w:val="3"/>
        </w:numPr>
        <w:shd w:val="clear" w:color="auto" w:fill="FFFFFF"/>
        <w:suppressAutoHyphens w:val="0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Основные цели и задачи программы</w:t>
      </w:r>
    </w:p>
    <w:p w:rsidR="00D82660" w:rsidRPr="002A64D7" w:rsidRDefault="00D82660" w:rsidP="00D82660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2A64D7" w:rsidP="002A64D7">
      <w:pPr>
        <w:shd w:val="clear" w:color="auto" w:fill="FFFFFF"/>
        <w:ind w:firstLine="360"/>
        <w:jc w:val="both"/>
        <w:rPr>
          <w:color w:val="212121"/>
          <w:lang w:eastAsia="ru-RU"/>
        </w:rPr>
      </w:pPr>
      <w:r>
        <w:rPr>
          <w:color w:val="1E1E1E"/>
          <w:shd w:val="clear" w:color="auto" w:fill="FFFFFF"/>
          <w:lang w:eastAsia="ru-RU"/>
        </w:rPr>
        <w:t xml:space="preserve">       </w:t>
      </w:r>
      <w:r w:rsidR="00D82660" w:rsidRPr="002A64D7">
        <w:rPr>
          <w:color w:val="1E1E1E"/>
          <w:shd w:val="clear" w:color="auto" w:fill="FFFFFF"/>
          <w:lang w:eastAsia="ru-RU"/>
        </w:rPr>
        <w:t>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D82660" w:rsidRPr="002A64D7" w:rsidRDefault="002A64D7" w:rsidP="002A64D7">
      <w:pPr>
        <w:shd w:val="clear" w:color="auto" w:fill="FFFFFF"/>
        <w:ind w:firstLine="360"/>
        <w:jc w:val="both"/>
        <w:rPr>
          <w:color w:val="212121"/>
          <w:lang w:eastAsia="ru-RU"/>
        </w:rPr>
      </w:pPr>
      <w:r>
        <w:rPr>
          <w:color w:val="1E1E1E"/>
          <w:shd w:val="clear" w:color="auto" w:fill="FFFFFF"/>
          <w:lang w:eastAsia="ru-RU"/>
        </w:rPr>
        <w:t xml:space="preserve">       </w:t>
      </w:r>
      <w:r w:rsidR="00DF2E75">
        <w:rPr>
          <w:color w:val="1E1E1E"/>
          <w:shd w:val="clear" w:color="auto" w:fill="FFFFFF"/>
          <w:lang w:eastAsia="ru-RU"/>
        </w:rPr>
        <w:t>Программа рассчитана на 2025-2027</w:t>
      </w:r>
      <w:r w:rsidR="00D82660" w:rsidRPr="002A64D7">
        <w:rPr>
          <w:color w:val="1E1E1E"/>
          <w:shd w:val="clear" w:color="auto" w:fill="FFFFFF"/>
          <w:lang w:eastAsia="ru-RU"/>
        </w:rPr>
        <w:t xml:space="preserve"> годы и предлагает решение следующих основных задач: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1E1E1E"/>
          <w:shd w:val="clear" w:color="auto" w:fill="FFFFFF"/>
          <w:lang w:eastAsia="ru-RU"/>
        </w:rPr>
        <w:t>- организация системы профилактики наркомании в муниципальном образовании;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1E1E1E"/>
          <w:shd w:val="clear" w:color="auto" w:fill="FFFFFF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1E1E1E"/>
          <w:shd w:val="clear" w:color="auto" w:fill="FFFFFF"/>
          <w:lang w:eastAsia="ru-RU"/>
        </w:rPr>
        <w:t xml:space="preserve">- совершенствование нормативно - правовой базы сельского поселения </w:t>
      </w:r>
      <w:r w:rsidR="005D7B1D">
        <w:rPr>
          <w:color w:val="1E1E1E"/>
          <w:shd w:val="clear" w:color="auto" w:fill="FFFFFF"/>
          <w:lang w:eastAsia="ru-RU"/>
        </w:rPr>
        <w:t>Интернациональное</w:t>
      </w:r>
      <w:r w:rsidRPr="002A64D7">
        <w:rPr>
          <w:color w:val="1E1E1E"/>
          <w:shd w:val="clear" w:color="auto" w:fill="FFFFFF"/>
          <w:lang w:eastAsia="ru-RU"/>
        </w:rPr>
        <w:t xml:space="preserve"> в сфере незаконного оборота наркотиков;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1E1E1E"/>
          <w:shd w:val="clear" w:color="auto" w:fill="FFFFFF"/>
          <w:lang w:eastAsia="ru-RU"/>
        </w:rPr>
        <w:t>- оптимизация работы по профилактике распространения и употребления наркотических и психотропных веществ;</w:t>
      </w:r>
    </w:p>
    <w:p w:rsidR="00D82660" w:rsidRDefault="00D82660" w:rsidP="00D82660">
      <w:pPr>
        <w:shd w:val="clear" w:color="auto" w:fill="FFFFFF"/>
        <w:jc w:val="both"/>
        <w:rPr>
          <w:color w:val="1E1E1E"/>
          <w:shd w:val="clear" w:color="auto" w:fill="FFFFFF"/>
          <w:lang w:eastAsia="ru-RU"/>
        </w:rPr>
      </w:pPr>
      <w:r w:rsidRPr="002A64D7">
        <w:rPr>
          <w:color w:val="1E1E1E"/>
          <w:shd w:val="clear" w:color="auto" w:fill="FFFFFF"/>
          <w:lang w:eastAsia="ru-RU"/>
        </w:rPr>
        <w:t>- создание системы стимулов среди населения жизни без наркотиков.</w:t>
      </w:r>
    </w:p>
    <w:p w:rsidR="000A362D" w:rsidRPr="000A362D" w:rsidRDefault="000A362D" w:rsidP="00D82660">
      <w:pPr>
        <w:shd w:val="clear" w:color="auto" w:fill="FFFFFF"/>
        <w:jc w:val="both"/>
        <w:rPr>
          <w:color w:val="212121"/>
          <w:lang w:eastAsia="ru-RU"/>
        </w:rPr>
      </w:pPr>
      <w:r w:rsidRPr="004107C3">
        <w:rPr>
          <w:color w:val="1E1E1E"/>
          <w:shd w:val="clear" w:color="auto" w:fill="FFFFFF"/>
          <w:lang w:eastAsia="ru-RU"/>
        </w:rPr>
        <w:t>-</w:t>
      </w:r>
      <w:r w:rsidRPr="004107C3">
        <w:rPr>
          <w:color w:val="464C55"/>
          <w:shd w:val="clear" w:color="auto" w:fill="FFFFFF"/>
        </w:rPr>
        <w:t xml:space="preserve"> совершенствование (с учетом анализа </w:t>
      </w:r>
      <w:proofErr w:type="spellStart"/>
      <w:r w:rsidRPr="004107C3">
        <w:rPr>
          <w:color w:val="464C55"/>
          <w:shd w:val="clear" w:color="auto" w:fill="FFFFFF"/>
        </w:rPr>
        <w:t>наркоситуации</w:t>
      </w:r>
      <w:proofErr w:type="spellEnd"/>
      <w:r w:rsidRPr="004107C3">
        <w:rPr>
          <w:color w:val="464C55"/>
          <w:shd w:val="clear" w:color="auto" w:fill="FFFFFF"/>
        </w:rPr>
        <w:t xml:space="preserve">, научных исследований и разработок) нормативно-правового регулирования оборота наркотиков и </w:t>
      </w:r>
      <w:proofErr w:type="spellStart"/>
      <w:r w:rsidRPr="004107C3">
        <w:rPr>
          <w:color w:val="464C55"/>
          <w:shd w:val="clear" w:color="auto" w:fill="FFFFFF"/>
        </w:rPr>
        <w:t>антинаркотической</w:t>
      </w:r>
      <w:proofErr w:type="spellEnd"/>
      <w:r w:rsidRPr="004107C3">
        <w:rPr>
          <w:color w:val="464C55"/>
          <w:shd w:val="clear" w:color="auto" w:fill="FFFFFF"/>
        </w:rPr>
        <w:t xml:space="preserve"> деятельности.</w:t>
      </w:r>
    </w:p>
    <w:p w:rsidR="008B3C46" w:rsidRPr="002A64D7" w:rsidRDefault="008B3C46" w:rsidP="00D82660">
      <w:pPr>
        <w:shd w:val="clear" w:color="auto" w:fill="FFFFFF"/>
        <w:jc w:val="both"/>
        <w:rPr>
          <w:color w:val="212121"/>
          <w:lang w:eastAsia="ru-RU"/>
        </w:rPr>
      </w:pPr>
    </w:p>
    <w:p w:rsidR="00D82660" w:rsidRPr="002A64D7" w:rsidRDefault="008B3C46" w:rsidP="008B3C46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3.</w:t>
      </w:r>
      <w:r w:rsidR="00D82660" w:rsidRPr="002A64D7">
        <w:rPr>
          <w:b/>
          <w:bCs/>
          <w:color w:val="212121"/>
          <w:lang w:eastAsia="ru-RU"/>
        </w:rPr>
        <w:t>Система программных мероприятий</w:t>
      </w:r>
    </w:p>
    <w:p w:rsidR="00D82660" w:rsidRPr="002A64D7" w:rsidRDefault="00D82660" w:rsidP="008B3C46">
      <w:pPr>
        <w:shd w:val="clear" w:color="auto" w:fill="FFFFFF"/>
        <w:suppressAutoHyphens w:val="0"/>
        <w:ind w:left="720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            </w:t>
      </w:r>
      <w:r w:rsidRPr="002A64D7">
        <w:rPr>
          <w:color w:val="212121"/>
          <w:lang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- Информационно-пропагандистское обеспечение профилактики наркомании в поселении;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- Профилактика наркопреступности;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- Мероприятия первичной профилактики наркомании;</w:t>
      </w:r>
    </w:p>
    <w:p w:rsidR="00D82660" w:rsidRPr="002A64D7" w:rsidRDefault="00D82660" w:rsidP="008B3C46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- Межуровневое сотрудничество.</w:t>
      </w:r>
    </w:p>
    <w:p w:rsidR="00D82660" w:rsidRPr="002A64D7" w:rsidRDefault="00D82660" w:rsidP="00D82660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numPr>
          <w:ilvl w:val="0"/>
          <w:numId w:val="5"/>
        </w:numPr>
        <w:shd w:val="clear" w:color="auto" w:fill="FFFFFF"/>
        <w:suppressAutoHyphens w:val="0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Обоснование ресурсного обеспечения программы</w:t>
      </w:r>
    </w:p>
    <w:p w:rsidR="00D82660" w:rsidRPr="002A64D7" w:rsidRDefault="00D82660" w:rsidP="00D82660">
      <w:pPr>
        <w:shd w:val="clear" w:color="auto" w:fill="FFFFFF"/>
        <w:ind w:left="720"/>
        <w:rPr>
          <w:color w:val="212121"/>
          <w:lang w:eastAsia="ru-RU"/>
        </w:rPr>
      </w:pPr>
    </w:p>
    <w:p w:rsidR="00D82660" w:rsidRPr="002A64D7" w:rsidRDefault="002A64D7" w:rsidP="002A64D7">
      <w:pPr>
        <w:shd w:val="clear" w:color="auto" w:fill="FFFFFF"/>
        <w:ind w:firstLine="360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 xml:space="preserve">      </w:t>
      </w:r>
      <w:r w:rsidR="00D82660" w:rsidRPr="002A64D7">
        <w:rPr>
          <w:color w:val="212121"/>
          <w:lang w:eastAsia="ru-RU"/>
        </w:rPr>
        <w:t xml:space="preserve">Программа рассчитана на 3 года. Для реализации мероприятий, предусмотренных данной программой, необходимо объединить усилия всех участников программы. </w:t>
      </w:r>
      <w:r w:rsidR="00D82660" w:rsidRPr="002A64D7">
        <w:rPr>
          <w:color w:val="292D24"/>
          <w:lang w:eastAsia="ru-RU"/>
        </w:rPr>
        <w:t xml:space="preserve">  Объемы финансирования Программы носят прогнозный характер и подлежат ежегодной корректировке при формировании бюджета муниципального образования сельского поселения </w:t>
      </w:r>
      <w:proofErr w:type="gramStart"/>
      <w:r w:rsidR="005D7B1D">
        <w:rPr>
          <w:color w:val="292D24"/>
          <w:lang w:eastAsia="ru-RU"/>
        </w:rPr>
        <w:t>Интернациональное</w:t>
      </w:r>
      <w:proofErr w:type="gramEnd"/>
      <w:r w:rsidR="00D82660" w:rsidRPr="002A64D7">
        <w:rPr>
          <w:color w:val="292D24"/>
          <w:lang w:eastAsia="ru-RU"/>
        </w:rPr>
        <w:t xml:space="preserve">  на соответствующий год, исходя из возможностей и средств бюджета и степени реализации мероприятий Программы.</w:t>
      </w:r>
    </w:p>
    <w:p w:rsidR="00D82660" w:rsidRPr="002A64D7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D82660">
      <w:pPr>
        <w:numPr>
          <w:ilvl w:val="0"/>
          <w:numId w:val="6"/>
        </w:numPr>
        <w:shd w:val="clear" w:color="auto" w:fill="FFFFFF"/>
        <w:suppressAutoHyphens w:val="0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Механизм реализации программы</w:t>
      </w:r>
    </w:p>
    <w:p w:rsidR="00D82660" w:rsidRPr="002A64D7" w:rsidRDefault="00D82660" w:rsidP="00D82660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Default="00D82660" w:rsidP="00D82660">
      <w:pPr>
        <w:shd w:val="clear" w:color="auto" w:fill="FFFFFF"/>
        <w:jc w:val="both"/>
        <w:rPr>
          <w:color w:val="212121"/>
          <w:lang w:eastAsia="ru-RU"/>
        </w:rPr>
      </w:pPr>
      <w:r w:rsidRPr="002A64D7">
        <w:rPr>
          <w:color w:val="212121"/>
          <w:shd w:val="clear" w:color="auto" w:fill="FFFFFF"/>
          <w:lang w:eastAsia="ru-RU"/>
        </w:rPr>
        <w:lastRenderedPageBreak/>
        <w:t>           </w:t>
      </w:r>
      <w:r w:rsidRPr="002A64D7">
        <w:rPr>
          <w:color w:val="1E1E1E"/>
          <w:shd w:val="clear" w:color="auto" w:fill="FFFFFF"/>
          <w:lang w:eastAsia="ru-RU"/>
        </w:rPr>
        <w:t xml:space="preserve">Общий контроль исполнения Программы осуществляется администрацией сельского поселения </w:t>
      </w:r>
      <w:r w:rsidR="005D7B1D">
        <w:rPr>
          <w:color w:val="1E1E1E"/>
          <w:shd w:val="clear" w:color="auto" w:fill="FFFFFF"/>
          <w:lang w:eastAsia="ru-RU"/>
        </w:rPr>
        <w:t>Интернациональное</w:t>
      </w:r>
      <w:r w:rsidRPr="002A64D7">
        <w:rPr>
          <w:color w:val="1E1E1E"/>
          <w:shd w:val="clear" w:color="auto" w:fill="FFFFFF"/>
          <w:lang w:eastAsia="ru-RU"/>
        </w:rPr>
        <w:t>, в чьи функции входит уточнение показателей по программным мероприятиям, механизм реализации Программы и состав исполнителей.</w:t>
      </w:r>
    </w:p>
    <w:p w:rsidR="002A64D7" w:rsidRPr="002A64D7" w:rsidRDefault="002A64D7" w:rsidP="00D82660">
      <w:pPr>
        <w:shd w:val="clear" w:color="auto" w:fill="FFFFFF"/>
        <w:jc w:val="both"/>
        <w:rPr>
          <w:color w:val="212121"/>
          <w:lang w:eastAsia="ru-RU"/>
        </w:rPr>
      </w:pPr>
    </w:p>
    <w:p w:rsidR="00D82660" w:rsidRPr="002A64D7" w:rsidRDefault="00D82660" w:rsidP="008B3C46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b/>
          <w:bCs/>
          <w:color w:val="212121"/>
          <w:lang w:eastAsia="ru-RU"/>
        </w:rPr>
        <w:t>6.Оценка социально-экономической и иной эффективности реализации программы</w:t>
      </w:r>
    </w:p>
    <w:p w:rsidR="00D82660" w:rsidRPr="002A64D7" w:rsidRDefault="00D82660" w:rsidP="00D82660">
      <w:pPr>
        <w:shd w:val="clear" w:color="auto" w:fill="FFFFFF"/>
        <w:jc w:val="center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p w:rsidR="00D82660" w:rsidRPr="002A64D7" w:rsidRDefault="00D82660" w:rsidP="002A64D7">
      <w:pPr>
        <w:shd w:val="clear" w:color="auto" w:fill="FFFFFF"/>
        <w:ind w:firstLine="708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  и употреблением наркотиков на территории поселения.</w:t>
      </w:r>
    </w:p>
    <w:p w:rsidR="002A64D7" w:rsidRDefault="00D82660" w:rsidP="000A362D">
      <w:pPr>
        <w:shd w:val="clear" w:color="auto" w:fill="FFFFFF"/>
        <w:ind w:firstLine="708"/>
        <w:jc w:val="both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proofErr w:type="gramStart"/>
      <w:r w:rsidR="005D7B1D">
        <w:rPr>
          <w:color w:val="212121"/>
          <w:lang w:eastAsia="ru-RU"/>
        </w:rPr>
        <w:t>Интернациональное</w:t>
      </w:r>
      <w:proofErr w:type="gramEnd"/>
      <w:r w:rsidRPr="002A64D7">
        <w:rPr>
          <w:color w:val="212121"/>
          <w:lang w:eastAsia="ru-RU"/>
        </w:rPr>
        <w:t>.</w:t>
      </w:r>
    </w:p>
    <w:p w:rsidR="00D82660" w:rsidRPr="002A64D7" w:rsidRDefault="00D82660" w:rsidP="002A64D7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 </w:t>
      </w:r>
    </w:p>
    <w:p w:rsidR="00D82660" w:rsidRPr="002A64D7" w:rsidRDefault="00D82660" w:rsidP="00D82660">
      <w:pPr>
        <w:shd w:val="clear" w:color="auto" w:fill="FFFFFF"/>
        <w:jc w:val="center"/>
        <w:rPr>
          <w:b/>
          <w:color w:val="212121"/>
          <w:lang w:eastAsia="ru-RU"/>
        </w:rPr>
      </w:pPr>
      <w:r w:rsidRPr="002A64D7">
        <w:rPr>
          <w:b/>
          <w:color w:val="1E1E1E"/>
          <w:shd w:val="clear" w:color="auto" w:fill="FFFFFF"/>
          <w:lang w:eastAsia="ru-RU"/>
        </w:rPr>
        <w:t>ПЛАН МЕРОПРИЯТИЙ</w:t>
      </w:r>
    </w:p>
    <w:p w:rsidR="00D82660" w:rsidRPr="002A64D7" w:rsidRDefault="00D82660" w:rsidP="00D82660">
      <w:pPr>
        <w:shd w:val="clear" w:color="auto" w:fill="FFFFFF"/>
        <w:jc w:val="center"/>
        <w:rPr>
          <w:b/>
          <w:color w:val="212121"/>
          <w:lang w:eastAsia="ru-RU"/>
        </w:rPr>
      </w:pPr>
      <w:r w:rsidRPr="002A64D7">
        <w:rPr>
          <w:b/>
          <w:color w:val="1E1E1E"/>
          <w:shd w:val="clear" w:color="auto" w:fill="FFFFFF"/>
          <w:lang w:eastAsia="ru-RU"/>
        </w:rPr>
        <w:t>Программы по профилактике употребления наркотических средств и психотропных веществ на 2022 -2024 годы.</w:t>
      </w:r>
    </w:p>
    <w:p w:rsidR="00D82660" w:rsidRPr="002A64D7" w:rsidRDefault="00D82660" w:rsidP="00D82660">
      <w:pPr>
        <w:shd w:val="clear" w:color="auto" w:fill="FFFFFF"/>
        <w:jc w:val="center"/>
        <w:rPr>
          <w:b/>
          <w:color w:val="212121"/>
          <w:lang w:eastAsia="ru-RU"/>
        </w:rPr>
      </w:pPr>
      <w:r w:rsidRPr="002A64D7">
        <w:rPr>
          <w:b/>
          <w:color w:val="212121"/>
          <w:shd w:val="clear" w:color="auto" w:fill="FFFFFF"/>
          <w:lang w:eastAsia="ru-RU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3226"/>
        <w:gridCol w:w="1905"/>
        <w:gridCol w:w="2022"/>
        <w:gridCol w:w="1878"/>
      </w:tblGrid>
      <w:tr w:rsidR="00D82660" w:rsidRPr="002A64D7" w:rsidTr="003D035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№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proofErr w:type="gramStart"/>
            <w:r w:rsidRPr="002A64D7">
              <w:rPr>
                <w:color w:val="1E1E1E"/>
                <w:lang w:eastAsia="ru-RU"/>
              </w:rPr>
              <w:t>п</w:t>
            </w:r>
            <w:proofErr w:type="gramEnd"/>
            <w:r w:rsidRPr="002A64D7">
              <w:rPr>
                <w:color w:val="1E1E1E"/>
                <w:lang w:eastAsia="ru-RU"/>
              </w:rPr>
              <w:t>/п</w:t>
            </w:r>
          </w:p>
        </w:tc>
        <w:tc>
          <w:tcPr>
            <w:tcW w:w="3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Наименование мероприятия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Показатель эффективности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Исполнители мероприятий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Срок исполнения</w:t>
            </w:r>
          </w:p>
        </w:tc>
      </w:tr>
      <w:tr w:rsidR="00D82660" w:rsidRPr="002A64D7" w:rsidTr="003D035D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8B3C46">
            <w:pPr>
              <w:jc w:val="center"/>
              <w:rPr>
                <w:lang w:eastAsia="ru-RU"/>
              </w:rPr>
            </w:pPr>
            <w:r w:rsidRPr="002A64D7">
              <w:rPr>
                <w:color w:val="1E1E1E"/>
                <w:lang w:val="en-US" w:eastAsia="ru-RU"/>
              </w:rPr>
              <w:t>I</w:t>
            </w:r>
            <w:r w:rsidRPr="002A64D7">
              <w:rPr>
                <w:color w:val="1E1E1E"/>
                <w:lang w:eastAsia="ru-RU"/>
              </w:rPr>
              <w:t xml:space="preserve">.Информационно- пропагандистское обеспечение профилактики наркомании в  сельском поселении </w:t>
            </w:r>
            <w:r w:rsidR="005D7B1D">
              <w:rPr>
                <w:color w:val="1E1E1E"/>
                <w:lang w:eastAsia="ru-RU"/>
              </w:rPr>
              <w:t>Интернациональное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1.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Проведение мониторинга наркоситуации и причин, способствующих потреблению наркотиков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Снижение преступлений, связанных с незаконным оборотом наркотиков (далее НОН)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</w:t>
            </w:r>
            <w:r w:rsidR="00D82660" w:rsidRPr="002A64D7">
              <w:rPr>
                <w:color w:val="1E1E1E"/>
                <w:lang w:eastAsia="ru-RU"/>
              </w:rPr>
              <w:t xml:space="preserve"> гг.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Проведение собраний и сходов граждан по проблемам профилактики наркомании и наркопреступности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Повышение правовой грамотности, снижение преступлений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согласованию);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  <w:tr w:rsidR="00D82660" w:rsidRPr="002A64D7" w:rsidTr="003D035D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C46" w:rsidRPr="002A64D7" w:rsidRDefault="00D82660" w:rsidP="008B3C46">
            <w:pPr>
              <w:jc w:val="center"/>
              <w:rPr>
                <w:color w:val="1E1E1E"/>
                <w:lang w:eastAsia="ru-RU"/>
              </w:rPr>
            </w:pPr>
            <w:r w:rsidRPr="002A64D7">
              <w:rPr>
                <w:color w:val="1E1E1E"/>
                <w:lang w:val="en-US" w:eastAsia="ru-RU"/>
              </w:rPr>
              <w:t>II</w:t>
            </w:r>
            <w:r w:rsidRPr="002A64D7">
              <w:rPr>
                <w:color w:val="1E1E1E"/>
                <w:lang w:eastAsia="ru-RU"/>
              </w:rPr>
              <w:t>.Профилактика наркопреступности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000000"/>
              </w:rPr>
              <w:t xml:space="preserve">Проведение рейдов по выявлению очагов </w:t>
            </w:r>
            <w:proofErr w:type="spellStart"/>
            <w:r w:rsidRPr="002A64D7">
              <w:rPr>
                <w:color w:val="000000"/>
              </w:rPr>
              <w:t>произ</w:t>
            </w:r>
            <w:r w:rsidR="000A362D">
              <w:rPr>
                <w:color w:val="000000"/>
              </w:rPr>
              <w:t>-</w:t>
            </w:r>
            <w:r w:rsidRPr="002A64D7">
              <w:rPr>
                <w:color w:val="000000"/>
              </w:rPr>
              <w:t>растания</w:t>
            </w:r>
            <w:proofErr w:type="spellEnd"/>
            <w:r w:rsidRPr="002A64D7">
              <w:rPr>
                <w:color w:val="000000"/>
              </w:rPr>
              <w:t xml:space="preserve"> дикорастущей конопли (мака и т.п.) на территории сельского поселения, с последующим предоставлением информации в </w:t>
            </w:r>
            <w:proofErr w:type="spellStart"/>
            <w:r w:rsidRPr="002A64D7">
              <w:rPr>
                <w:color w:val="000000"/>
              </w:rPr>
              <w:t>правоохра</w:t>
            </w:r>
            <w:r w:rsidR="000A362D">
              <w:rPr>
                <w:color w:val="000000"/>
              </w:rPr>
              <w:t>-</w:t>
            </w:r>
            <w:r w:rsidRPr="002A64D7">
              <w:rPr>
                <w:color w:val="000000"/>
              </w:rPr>
              <w:t>нительные</w:t>
            </w:r>
            <w:proofErr w:type="spellEnd"/>
            <w:r w:rsidRPr="002A64D7">
              <w:rPr>
                <w:color w:val="000000"/>
              </w:rPr>
              <w:t xml:space="preserve"> органы для принятия мер </w:t>
            </w:r>
            <w:proofErr w:type="spellStart"/>
            <w:r w:rsidRPr="002A64D7">
              <w:rPr>
                <w:color w:val="000000"/>
              </w:rPr>
              <w:t>админист</w:t>
            </w:r>
            <w:r w:rsidR="000A362D">
              <w:rPr>
                <w:color w:val="000000"/>
              </w:rPr>
              <w:t>-</w:t>
            </w:r>
            <w:r w:rsidRPr="002A64D7">
              <w:rPr>
                <w:color w:val="000000"/>
              </w:rPr>
              <w:t>ративного</w:t>
            </w:r>
            <w:proofErr w:type="spellEnd"/>
            <w:r w:rsidRPr="002A64D7">
              <w:rPr>
                <w:color w:val="000000"/>
              </w:rPr>
              <w:t xml:space="preserve"> воздействия (при необходимости, с </w:t>
            </w:r>
            <w:r w:rsidRPr="002A64D7">
              <w:rPr>
                <w:color w:val="000000"/>
              </w:rPr>
              <w:lastRenderedPageBreak/>
              <w:t>привлечением органов полиции и ФСКН, охватить все населенные пункты, в частности в дворах жителей нас</w:t>
            </w:r>
            <w:proofErr w:type="gramStart"/>
            <w:r w:rsidRPr="002A64D7">
              <w:rPr>
                <w:color w:val="000000"/>
              </w:rPr>
              <w:t>.</w:t>
            </w:r>
            <w:proofErr w:type="gramEnd"/>
            <w:r w:rsidRPr="002A64D7">
              <w:rPr>
                <w:color w:val="000000"/>
              </w:rPr>
              <w:t xml:space="preserve"> </w:t>
            </w:r>
            <w:proofErr w:type="gramStart"/>
            <w:r w:rsidRPr="002A64D7">
              <w:rPr>
                <w:color w:val="000000"/>
              </w:rPr>
              <w:t>п</w:t>
            </w:r>
            <w:proofErr w:type="gramEnd"/>
            <w:r w:rsidRPr="002A64D7">
              <w:rPr>
                <w:color w:val="000000"/>
              </w:rPr>
              <w:t>унктов и заброшенных участках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lastRenderedPageBreak/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  <w:r w:rsidR="00D82660"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lastRenderedPageBreak/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lang w:eastAsia="ru-RU"/>
              </w:rPr>
              <w:t> </w:t>
            </w:r>
          </w:p>
        </w:tc>
      </w:tr>
      <w:tr w:rsidR="00D82660" w:rsidRPr="002A64D7" w:rsidTr="003D035D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8B3C46">
            <w:pPr>
              <w:jc w:val="center"/>
              <w:rPr>
                <w:lang w:eastAsia="ru-RU"/>
              </w:rPr>
            </w:pPr>
            <w:r w:rsidRPr="002A64D7">
              <w:rPr>
                <w:color w:val="1E1E1E"/>
                <w:lang w:val="en-US" w:eastAsia="ru-RU"/>
              </w:rPr>
              <w:lastRenderedPageBreak/>
              <w:t>III</w:t>
            </w:r>
            <w:r w:rsidRPr="002A64D7">
              <w:rPr>
                <w:color w:val="1E1E1E"/>
                <w:lang w:eastAsia="ru-RU"/>
              </w:rPr>
              <w:t>. Мероприятия первичной профилактики наркомании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Проведение конкурса детских рисунков антинаркотической тематики, проведение лекций, разработка памяток « Наркотикам нет».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Повышение правовой грамотности подростков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 xml:space="preserve">Администрация сельского поселения </w:t>
            </w:r>
          </w:p>
          <w:p w:rsidR="00D82660" w:rsidRPr="002A64D7" w:rsidRDefault="005D7B1D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совместно с участковым уполномоченным полиции (по согласованию).</w:t>
            </w:r>
            <w:r w:rsidR="00D82660" w:rsidRPr="002A64D7">
              <w:rPr>
                <w:color w:val="1E1E1E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  <w:tr w:rsidR="00D82660" w:rsidRPr="002A64D7" w:rsidTr="003D035D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8B3C46">
            <w:pPr>
              <w:jc w:val="center"/>
              <w:rPr>
                <w:lang w:eastAsia="ru-RU"/>
              </w:rPr>
            </w:pPr>
            <w:r w:rsidRPr="002A64D7">
              <w:rPr>
                <w:color w:val="1E1E1E"/>
                <w:lang w:val="en-US" w:eastAsia="ru-RU"/>
              </w:rPr>
              <w:t>IV. Межуровневое сотрудничество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Систематический анализ состояния наркомании в поселении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 xml:space="preserve">Изучение и </w:t>
            </w:r>
            <w:proofErr w:type="spellStart"/>
            <w:proofErr w:type="gramStart"/>
            <w:r w:rsidRPr="002A64D7">
              <w:rPr>
                <w:color w:val="1E1E1E"/>
                <w:lang w:eastAsia="ru-RU"/>
              </w:rPr>
              <w:t>распростра</w:t>
            </w:r>
            <w:r w:rsidR="000A362D">
              <w:rPr>
                <w:color w:val="1E1E1E"/>
                <w:lang w:eastAsia="ru-RU"/>
              </w:rPr>
              <w:t>-</w:t>
            </w:r>
            <w:r w:rsidRPr="002A64D7">
              <w:rPr>
                <w:color w:val="1E1E1E"/>
                <w:lang w:eastAsia="ru-RU"/>
              </w:rPr>
              <w:t>нение</w:t>
            </w:r>
            <w:proofErr w:type="spellEnd"/>
            <w:proofErr w:type="gramEnd"/>
            <w:r w:rsidRPr="002A64D7">
              <w:rPr>
                <w:color w:val="1E1E1E"/>
                <w:lang w:eastAsia="ru-RU"/>
              </w:rPr>
              <w:t xml:space="preserve"> информации по предупреждению наркомании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  <w:tr w:rsidR="00D82660" w:rsidRPr="002A64D7" w:rsidTr="003D035D">
        <w:trPr>
          <w:trHeight w:val="187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Организация досуга подростков, вовлечение их творческие объединения, художественную самодеятельность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 xml:space="preserve">Администрация сельского </w:t>
            </w:r>
            <w:r w:rsidR="005D7B1D">
              <w:rPr>
                <w:color w:val="1E1E1E"/>
                <w:lang w:eastAsia="ru-RU"/>
              </w:rPr>
              <w:t>поселения совместно с участковым уполномоченным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  <w:tr w:rsidR="00D82660" w:rsidRPr="002A64D7" w:rsidTr="003D035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9.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Участие в рейдах в местах отдыха несовершеннолетних с целью  предупреждения антиобщественного поведения подростков. В т.ч. употребления наркотических веществ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82660" w:rsidP="003D035D">
            <w:pPr>
              <w:rPr>
                <w:lang w:eastAsia="ru-RU"/>
              </w:rPr>
            </w:pPr>
            <w:r w:rsidRPr="002A64D7">
              <w:rPr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660" w:rsidRPr="002A64D7" w:rsidRDefault="00DF2E75" w:rsidP="003D035D">
            <w:pPr>
              <w:rPr>
                <w:lang w:eastAsia="ru-RU"/>
              </w:rPr>
            </w:pPr>
            <w:r>
              <w:rPr>
                <w:color w:val="1E1E1E"/>
                <w:lang w:eastAsia="ru-RU"/>
              </w:rPr>
              <w:t>2025-2027 гг</w:t>
            </w:r>
            <w:r w:rsidR="00D82660" w:rsidRPr="002A64D7">
              <w:rPr>
                <w:color w:val="1E1E1E"/>
                <w:lang w:eastAsia="ru-RU"/>
              </w:rPr>
              <w:t>.</w:t>
            </w:r>
          </w:p>
        </w:tc>
      </w:tr>
    </w:tbl>
    <w:p w:rsidR="00D82660" w:rsidRPr="002A64D7" w:rsidRDefault="00D82660" w:rsidP="00D82660">
      <w:pPr>
        <w:shd w:val="clear" w:color="auto" w:fill="FFFFFF"/>
        <w:rPr>
          <w:color w:val="212121"/>
          <w:lang w:eastAsia="ru-RU"/>
        </w:rPr>
      </w:pPr>
      <w:r w:rsidRPr="002A64D7">
        <w:rPr>
          <w:color w:val="212121"/>
          <w:lang w:eastAsia="ru-RU"/>
        </w:rPr>
        <w:t> </w:t>
      </w:r>
    </w:p>
    <w:sectPr w:rsidR="00D82660" w:rsidRPr="002A64D7" w:rsidSect="002A64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4A6" w:rsidRDefault="00A154A6" w:rsidP="00F60162">
      <w:r>
        <w:separator/>
      </w:r>
    </w:p>
  </w:endnote>
  <w:endnote w:type="continuationSeparator" w:id="0">
    <w:p w:rsidR="00A154A6" w:rsidRDefault="00A154A6" w:rsidP="00F60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62" w:rsidRDefault="00F6016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1444422"/>
      <w:docPartObj>
        <w:docPartGallery w:val="Page Numbers (Bottom of Page)"/>
        <w:docPartUnique/>
      </w:docPartObj>
    </w:sdtPr>
    <w:sdtContent>
      <w:p w:rsidR="00F60162" w:rsidRDefault="00F60162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60162" w:rsidRDefault="00F6016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62" w:rsidRDefault="00F601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4A6" w:rsidRDefault="00A154A6" w:rsidP="00F60162">
      <w:r>
        <w:separator/>
      </w:r>
    </w:p>
  </w:footnote>
  <w:footnote w:type="continuationSeparator" w:id="0">
    <w:p w:rsidR="00A154A6" w:rsidRDefault="00A154A6" w:rsidP="00F60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62" w:rsidRDefault="00F6016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62" w:rsidRDefault="00F6016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62" w:rsidRDefault="00F6016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355E"/>
    <w:multiLevelType w:val="multilevel"/>
    <w:tmpl w:val="0A76B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D57E4"/>
    <w:multiLevelType w:val="multilevel"/>
    <w:tmpl w:val="2FD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27A44"/>
    <w:multiLevelType w:val="multilevel"/>
    <w:tmpl w:val="B7D62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CB418F"/>
    <w:multiLevelType w:val="multilevel"/>
    <w:tmpl w:val="9CB8B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B117F"/>
    <w:multiLevelType w:val="multilevel"/>
    <w:tmpl w:val="BA86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660"/>
    <w:rsid w:val="00030BAB"/>
    <w:rsid w:val="00045BA8"/>
    <w:rsid w:val="000A362D"/>
    <w:rsid w:val="000B0BD5"/>
    <w:rsid w:val="001043BB"/>
    <w:rsid w:val="001D063C"/>
    <w:rsid w:val="001D7ECC"/>
    <w:rsid w:val="001F6BC9"/>
    <w:rsid w:val="002A4FA6"/>
    <w:rsid w:val="002A64D7"/>
    <w:rsid w:val="002C20CA"/>
    <w:rsid w:val="002F3F99"/>
    <w:rsid w:val="00321DBD"/>
    <w:rsid w:val="00336E2F"/>
    <w:rsid w:val="0036578E"/>
    <w:rsid w:val="00376AC9"/>
    <w:rsid w:val="003F6B80"/>
    <w:rsid w:val="003F70C2"/>
    <w:rsid w:val="00440B5F"/>
    <w:rsid w:val="00466495"/>
    <w:rsid w:val="004B5804"/>
    <w:rsid w:val="004E5838"/>
    <w:rsid w:val="00505C57"/>
    <w:rsid w:val="00523F2C"/>
    <w:rsid w:val="005B657C"/>
    <w:rsid w:val="005D7B1D"/>
    <w:rsid w:val="005E31C9"/>
    <w:rsid w:val="00613791"/>
    <w:rsid w:val="00635970"/>
    <w:rsid w:val="00637942"/>
    <w:rsid w:val="00660DA5"/>
    <w:rsid w:val="00690B00"/>
    <w:rsid w:val="006C3D8F"/>
    <w:rsid w:val="006C7C20"/>
    <w:rsid w:val="006D05A3"/>
    <w:rsid w:val="0070649A"/>
    <w:rsid w:val="00734C7C"/>
    <w:rsid w:val="00746A45"/>
    <w:rsid w:val="00762567"/>
    <w:rsid w:val="007A1E98"/>
    <w:rsid w:val="007B76FA"/>
    <w:rsid w:val="008445D0"/>
    <w:rsid w:val="00844BF3"/>
    <w:rsid w:val="008A3763"/>
    <w:rsid w:val="008A5BC4"/>
    <w:rsid w:val="008B275D"/>
    <w:rsid w:val="008B3C46"/>
    <w:rsid w:val="009231BB"/>
    <w:rsid w:val="00972D16"/>
    <w:rsid w:val="00992447"/>
    <w:rsid w:val="00A154A6"/>
    <w:rsid w:val="00B72461"/>
    <w:rsid w:val="00B84D75"/>
    <w:rsid w:val="00BA1A3B"/>
    <w:rsid w:val="00BF0ECE"/>
    <w:rsid w:val="00BF4F20"/>
    <w:rsid w:val="00D82660"/>
    <w:rsid w:val="00DA7A1A"/>
    <w:rsid w:val="00DE18B3"/>
    <w:rsid w:val="00DF2E75"/>
    <w:rsid w:val="00E46C26"/>
    <w:rsid w:val="00F212A6"/>
    <w:rsid w:val="00F34A78"/>
    <w:rsid w:val="00F60162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82660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6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8266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D8266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212A6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601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01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F601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016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dm-internacionalnoe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2025-04-09T06:32:00Z</cp:lastPrinted>
  <dcterms:created xsi:type="dcterms:W3CDTF">2025-03-07T07:38:00Z</dcterms:created>
  <dcterms:modified xsi:type="dcterms:W3CDTF">2025-04-10T10:23:00Z</dcterms:modified>
</cp:coreProperties>
</file>